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64" w:rsidRPr="00EB5E64" w:rsidRDefault="00EB5E64" w:rsidP="00EB5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 xml:space="preserve">ОБРАЗЕЦ </w:t>
      </w:r>
    </w:p>
    <w:p w:rsidR="00EB5E64" w:rsidRPr="00EB5E64" w:rsidRDefault="00EB5E64" w:rsidP="00EB5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 xml:space="preserve">(примерная структура) </w:t>
      </w:r>
    </w:p>
    <w:p w:rsidR="00EB5E64" w:rsidRPr="00EB5E64" w:rsidRDefault="00EB5E64" w:rsidP="00EB5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онтрольного теста по обществознанию</w:t>
      </w:r>
      <w:r w:rsidRPr="00EB5E64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EB5E64" w:rsidRPr="00EB5E64" w:rsidRDefault="00EB5E64" w:rsidP="00EB5E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5E64" w:rsidRPr="00EB5E64" w:rsidRDefault="00EB5E64" w:rsidP="00EB5E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5E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Критерии оценки</w:t>
      </w:r>
    </w:p>
    <w:p w:rsidR="00EB5E64" w:rsidRPr="00EB5E64" w:rsidRDefault="000A672A" w:rsidP="00EB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«5» - 18</w:t>
      </w:r>
      <w:r w:rsidR="00926162">
        <w:rPr>
          <w:rFonts w:ascii="Times New Roman" w:hAnsi="Times New Roman" w:cs="Times New Roman"/>
          <w:sz w:val="24"/>
          <w:szCs w:val="24"/>
        </w:rPr>
        <w:t>-20</w:t>
      </w:r>
      <w:r w:rsidR="00EB5E64" w:rsidRPr="00EB5E64">
        <w:rPr>
          <w:rFonts w:ascii="Times New Roman" w:hAnsi="Times New Roman" w:cs="Times New Roman"/>
          <w:sz w:val="24"/>
          <w:szCs w:val="24"/>
        </w:rPr>
        <w:t xml:space="preserve"> баллов; </w:t>
      </w:r>
    </w:p>
    <w:p w:rsidR="00EB5E64" w:rsidRPr="00EB5E64" w:rsidRDefault="00EB5E64" w:rsidP="00EB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64">
        <w:rPr>
          <w:rFonts w:ascii="Times New Roman" w:hAnsi="Times New Roman" w:cs="Times New Roman"/>
          <w:sz w:val="24"/>
          <w:szCs w:val="24"/>
        </w:rPr>
        <w:t>«4» - 1</w:t>
      </w:r>
      <w:r w:rsidR="000A672A">
        <w:rPr>
          <w:rFonts w:ascii="Times New Roman" w:hAnsi="Times New Roman" w:cs="Times New Roman"/>
          <w:sz w:val="24"/>
          <w:szCs w:val="24"/>
        </w:rPr>
        <w:t>5-17</w:t>
      </w:r>
      <w:r w:rsidRPr="00EB5E64">
        <w:rPr>
          <w:rFonts w:ascii="Times New Roman" w:hAnsi="Times New Roman" w:cs="Times New Roman"/>
          <w:sz w:val="24"/>
          <w:szCs w:val="24"/>
        </w:rPr>
        <w:t xml:space="preserve"> баллов; </w:t>
      </w:r>
    </w:p>
    <w:p w:rsidR="00EB5E64" w:rsidRPr="00EB5E64" w:rsidRDefault="000A672A" w:rsidP="00EB5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«3» - 11-14</w:t>
      </w:r>
      <w:r w:rsidR="00EB5E64" w:rsidRPr="00EB5E64">
        <w:rPr>
          <w:rFonts w:ascii="Times New Roman" w:hAnsi="Times New Roman" w:cs="Times New Roman"/>
          <w:sz w:val="24"/>
          <w:szCs w:val="24"/>
        </w:rPr>
        <w:t xml:space="preserve">  баллов; </w:t>
      </w:r>
    </w:p>
    <w:p w:rsidR="00EB5E64" w:rsidRPr="00EB5E64" w:rsidRDefault="00926162" w:rsidP="00EB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«2» - 10</w:t>
      </w:r>
      <w:r w:rsidR="00EB5E64" w:rsidRPr="00EB5E64">
        <w:rPr>
          <w:rFonts w:ascii="Times New Roman" w:hAnsi="Times New Roman" w:cs="Times New Roman"/>
          <w:sz w:val="24"/>
          <w:szCs w:val="24"/>
        </w:rPr>
        <w:t xml:space="preserve"> баллов и менее.</w:t>
      </w:r>
    </w:p>
    <w:p w:rsidR="00EB5E64" w:rsidRPr="00EB5E64" w:rsidRDefault="00EB5E64" w:rsidP="00EB5E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5E64">
        <w:rPr>
          <w:rFonts w:ascii="Times New Roman" w:hAnsi="Times New Roman" w:cs="Times New Roman"/>
          <w:b/>
          <w:sz w:val="24"/>
          <w:szCs w:val="24"/>
        </w:rPr>
        <w:t>Ма</w:t>
      </w:r>
      <w:r>
        <w:rPr>
          <w:rFonts w:ascii="Times New Roman" w:hAnsi="Times New Roman" w:cs="Times New Roman"/>
          <w:b/>
          <w:sz w:val="24"/>
          <w:szCs w:val="24"/>
        </w:rPr>
        <w:t>ксимальное количество баллов – 20</w:t>
      </w:r>
      <w:r w:rsidRPr="00EB5E64">
        <w:rPr>
          <w:rFonts w:ascii="Times New Roman" w:hAnsi="Times New Roman" w:cs="Times New Roman"/>
          <w:b/>
          <w:sz w:val="24"/>
          <w:szCs w:val="24"/>
        </w:rPr>
        <w:t>.</w:t>
      </w:r>
    </w:p>
    <w:p w:rsidR="00EB5E64" w:rsidRDefault="00EB5E64" w:rsidP="00EB5E64">
      <w:pPr>
        <w:jc w:val="both"/>
        <w:rPr>
          <w:rFonts w:eastAsiaTheme="minorHAnsi"/>
          <w:lang w:eastAsia="en-US"/>
        </w:rPr>
      </w:pPr>
    </w:p>
    <w:p w:rsidR="00EB5E64" w:rsidRPr="00EB5E64" w:rsidRDefault="00EB5E64" w:rsidP="00EB5E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B5E64">
        <w:rPr>
          <w:rFonts w:ascii="Times New Roman" w:hAnsi="Times New Roman" w:cs="Times New Roman"/>
          <w:b/>
          <w:sz w:val="24"/>
        </w:rPr>
        <w:t>Выбери правильный ответ (обведите кружочком) или напиши собственный.</w:t>
      </w:r>
    </w:p>
    <w:p w:rsidR="00EB5E64" w:rsidRPr="00EB5E64" w:rsidRDefault="00EB5E64" w:rsidP="00EB5E6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EB5E64">
        <w:rPr>
          <w:rFonts w:ascii="Times New Roman" w:hAnsi="Times New Roman" w:cs="Times New Roman"/>
          <w:b/>
          <w:i/>
          <w:sz w:val="24"/>
        </w:rPr>
        <w:t>За каждое верно выполненное задание – 1 балл</w:t>
      </w:r>
    </w:p>
    <w:p w:rsidR="00EB5E64" w:rsidRDefault="00EB5E64" w:rsidP="00EB5E64">
      <w:pPr>
        <w:autoSpaceDE w:val="0"/>
        <w:autoSpaceDN w:val="0"/>
        <w:adjustRightInd w:val="0"/>
        <w:spacing w:after="0" w:line="272" w:lineRule="atLeast"/>
        <w:ind w:left="-709"/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</w:pPr>
    </w:p>
    <w:p w:rsidR="00EB5E64" w:rsidRPr="00313C63" w:rsidRDefault="00EB5E64" w:rsidP="00313C63">
      <w:pPr>
        <w:pStyle w:val="a4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1. Совокупность материальных и духовных ценностей, созданных человеком для удовлетворения его материальных и духовных потребностей, называется:</w:t>
      </w:r>
    </w:p>
    <w:p w:rsidR="00EB5E64" w:rsidRDefault="00EB5E64" w:rsidP="00313C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sz w:val="24"/>
          <w:szCs w:val="24"/>
          <w:highlight w:val="white"/>
        </w:rPr>
        <w:t xml:space="preserve">    1) государством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2) обществом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3) цивилизацией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4) культурой</w:t>
      </w:r>
    </w:p>
    <w:p w:rsidR="00313C63" w:rsidRPr="00313C63" w:rsidRDefault="00313C63" w:rsidP="00313C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2.</w:t>
      </w:r>
      <w:r w:rsidRPr="00313C63">
        <w:rPr>
          <w:rFonts w:ascii="Times New Roman" w:hAnsi="Times New Roman" w:cs="Times New Roman"/>
          <w:b/>
          <w:bCs/>
          <w:sz w:val="24"/>
          <w:szCs w:val="24"/>
          <w:highlight w:val="white"/>
          <w:lang w:val="en-US"/>
        </w:rPr>
        <w:t> </w:t>
      </w:r>
      <w:r w:rsidRPr="00313C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Какое положение из </w:t>
      </w:r>
      <w:proofErr w:type="gramStart"/>
      <w:r w:rsidRPr="00313C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названных</w:t>
      </w:r>
      <w:proofErr w:type="gramEnd"/>
      <w:r w:rsidRPr="00313C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не относится к общественным отношениям:</w:t>
      </w:r>
    </w:p>
    <w:p w:rsidR="00EB5E64" w:rsidRDefault="00EB5E64" w:rsidP="00313C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sz w:val="24"/>
          <w:szCs w:val="24"/>
          <w:highlight w:val="white"/>
        </w:rPr>
        <w:t xml:space="preserve">    1) взаимодействие двух людей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2) отношения между странами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3) взаимоотношения между гражданином Российской Федерации и районным судом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4) украшение новогодней елки</w:t>
      </w:r>
    </w:p>
    <w:p w:rsidR="00313C63" w:rsidRPr="00313C63" w:rsidRDefault="00313C63" w:rsidP="00313C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    3.</w:t>
      </w:r>
      <w:r w:rsidRPr="00313C6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 </w:t>
      </w:r>
      <w:r w:rsidRPr="00313C63">
        <w:rPr>
          <w:rFonts w:ascii="Times New Roman" w:hAnsi="Times New Roman" w:cs="Times New Roman"/>
          <w:b/>
          <w:sz w:val="24"/>
          <w:szCs w:val="24"/>
          <w:highlight w:val="white"/>
        </w:rPr>
        <w:t>К социальным регуляторам поведения человека в обществе</w:t>
      </w:r>
      <w:r w:rsidRPr="00313C6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 </w:t>
      </w:r>
      <w:r w:rsidRPr="00313C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не</w:t>
      </w:r>
      <w:r w:rsidRPr="00313C6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 </w:t>
      </w:r>
      <w:r w:rsidRPr="00313C63">
        <w:rPr>
          <w:rFonts w:ascii="Times New Roman" w:hAnsi="Times New Roman" w:cs="Times New Roman"/>
          <w:b/>
          <w:sz w:val="24"/>
          <w:szCs w:val="24"/>
          <w:highlight w:val="white"/>
        </w:rPr>
        <w:t>относится:</w:t>
      </w:r>
    </w:p>
    <w:p w:rsidR="00EB5E64" w:rsidRDefault="00EB5E64" w:rsidP="00313C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sz w:val="24"/>
          <w:szCs w:val="24"/>
          <w:highlight w:val="white"/>
        </w:rPr>
        <w:t xml:space="preserve">    1) экономика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2) право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3) традиции, обычаи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 xml:space="preserve">    4) мораль</w:t>
      </w:r>
    </w:p>
    <w:p w:rsidR="00313C63" w:rsidRPr="00313C63" w:rsidRDefault="00313C63" w:rsidP="00313C63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sz w:val="24"/>
          <w:szCs w:val="24"/>
          <w:highlight w:val="white"/>
        </w:rPr>
      </w:pP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313C63">
        <w:rPr>
          <w:rFonts w:ascii="Times New Roman" w:hAnsi="Times New Roman" w:cs="Times New Roman"/>
          <w:sz w:val="24"/>
          <w:szCs w:val="24"/>
        </w:rPr>
        <w:t xml:space="preserve"> </w:t>
      </w:r>
      <w:r w:rsidRPr="00313C63">
        <w:rPr>
          <w:rFonts w:ascii="Times New Roman" w:hAnsi="Times New Roman" w:cs="Times New Roman"/>
          <w:b/>
          <w:sz w:val="24"/>
          <w:szCs w:val="24"/>
        </w:rPr>
        <w:t>Запишите социальный институт, пропущенный во фрагменте таблицы.</w:t>
      </w:r>
      <w:r w:rsidR="0031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C63">
        <w:rPr>
          <w:rFonts w:ascii="Times New Roman" w:hAnsi="Times New Roman" w:cs="Times New Roman"/>
          <w:bCs/>
          <w:sz w:val="24"/>
          <w:szCs w:val="24"/>
        </w:rPr>
        <w:t>Социальные институты</w:t>
      </w:r>
    </w:p>
    <w:tbl>
      <w:tblPr>
        <w:tblW w:w="9729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2497"/>
        <w:gridCol w:w="7232"/>
      </w:tblGrid>
      <w:tr w:rsidR="00EB5E64" w:rsidRPr="00313C63" w:rsidTr="004B0152">
        <w:trPr>
          <w:trHeight w:val="1"/>
        </w:trPr>
        <w:tc>
          <w:tcPr>
            <w:tcW w:w="2497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Общественные       потребности</w:t>
            </w:r>
          </w:p>
        </w:tc>
        <w:tc>
          <w:tcPr>
            <w:tcW w:w="7232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Социальные институты</w:t>
            </w:r>
          </w:p>
        </w:tc>
      </w:tr>
      <w:tr w:rsidR="00EB5E64" w:rsidRPr="00313C63" w:rsidTr="004B0152">
        <w:trPr>
          <w:trHeight w:val="1"/>
        </w:trPr>
        <w:tc>
          <w:tcPr>
            <w:tcW w:w="2497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3C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Потребность в воспроизводстве рода</w:t>
            </w:r>
            <w:r w:rsidRPr="00313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232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sz w:val="24"/>
                <w:szCs w:val="24"/>
              </w:rPr>
              <w:t>Институт семьи и брака</w:t>
            </w:r>
          </w:p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64" w:rsidRPr="00313C63" w:rsidTr="004B0152">
        <w:trPr>
          <w:trHeight w:val="1"/>
        </w:trPr>
        <w:tc>
          <w:tcPr>
            <w:tcW w:w="2497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i/>
                <w:sz w:val="24"/>
                <w:szCs w:val="24"/>
              </w:rPr>
              <w:t>Потребность в безопасности и социальном порядке</w:t>
            </w:r>
          </w:p>
        </w:tc>
        <w:tc>
          <w:tcPr>
            <w:tcW w:w="7232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</w:p>
        </w:tc>
      </w:tr>
    </w:tbl>
    <w:p w:rsidR="00313C63" w:rsidRDefault="00313C63" w:rsidP="00313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3C63" w:rsidRPr="00110630" w:rsidRDefault="00313C63" w:rsidP="00313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630">
        <w:rPr>
          <w:rFonts w:ascii="Times New Roman" w:eastAsia="Calibri" w:hAnsi="Times New Roman" w:cs="Times New Roman"/>
          <w:sz w:val="24"/>
          <w:szCs w:val="24"/>
        </w:rPr>
        <w:t xml:space="preserve">Ответ: _____________________________________ </w:t>
      </w:r>
    </w:p>
    <w:p w:rsidR="00EB5E64" w:rsidRPr="00313C63" w:rsidRDefault="00EB5E64" w:rsidP="00313C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E64" w:rsidRPr="00313C63" w:rsidRDefault="00EB5E64" w:rsidP="00313C63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t xml:space="preserve">  5. Да</w:t>
      </w:r>
      <w:r w:rsidR="00926162" w:rsidRPr="00313C63">
        <w:rPr>
          <w:rFonts w:ascii="Times New Roman" w:eastAsia="Times New Roman" w:hAnsi="Times New Roman" w:cs="Times New Roman"/>
          <w:b/>
          <w:sz w:val="24"/>
          <w:szCs w:val="24"/>
        </w:rPr>
        <w:t>йте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t xml:space="preserve"> определение: социальный институт -</w:t>
      </w:r>
    </w:p>
    <w:p w:rsidR="00EB5E64" w:rsidRPr="00313C63" w:rsidRDefault="00EB5E64" w:rsidP="00313C63">
      <w:pPr>
        <w:shd w:val="clear" w:color="auto" w:fill="FFFFFF"/>
        <w:spacing w:after="0" w:line="360" w:lineRule="auto"/>
        <w:ind w:left="-425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EB5E64" w:rsidRPr="00313C63" w:rsidRDefault="00EB5E64" w:rsidP="00313C63">
      <w:pPr>
        <w:shd w:val="clear" w:color="auto" w:fill="FFFFFF"/>
        <w:spacing w:after="0" w:line="360" w:lineRule="auto"/>
        <w:ind w:left="-425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313C63">
        <w:rPr>
          <w:rFonts w:ascii="Times New Roman" w:hAnsi="Times New Roman" w:cs="Times New Roman"/>
          <w:b/>
          <w:sz w:val="24"/>
          <w:szCs w:val="24"/>
        </w:rPr>
        <w:t xml:space="preserve"> К числу основных подсистем общества относится:</w:t>
      </w:r>
    </w:p>
    <w:p w:rsidR="00313C63" w:rsidRDefault="00EB5E64" w:rsidP="00313C63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1) государство</w:t>
      </w:r>
      <w:r w:rsidR="00313C63">
        <w:rPr>
          <w:rFonts w:ascii="Times New Roman" w:hAnsi="Times New Roman" w:cs="Times New Roman"/>
          <w:sz w:val="24"/>
          <w:szCs w:val="24"/>
        </w:rPr>
        <w:tab/>
      </w:r>
      <w:r w:rsidR="00313C63">
        <w:rPr>
          <w:rFonts w:ascii="Times New Roman" w:hAnsi="Times New Roman" w:cs="Times New Roman"/>
          <w:sz w:val="24"/>
          <w:szCs w:val="24"/>
        </w:rPr>
        <w:tab/>
      </w:r>
    </w:p>
    <w:p w:rsidR="00313C63" w:rsidRDefault="00EB5E64" w:rsidP="00313C63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2) религия</w:t>
      </w:r>
      <w:r w:rsidR="00313C63">
        <w:rPr>
          <w:rFonts w:ascii="Times New Roman" w:hAnsi="Times New Roman" w:cs="Times New Roman"/>
          <w:sz w:val="24"/>
          <w:szCs w:val="24"/>
        </w:rPr>
        <w:tab/>
      </w:r>
      <w:r w:rsidR="00313C63">
        <w:rPr>
          <w:rFonts w:ascii="Times New Roman" w:hAnsi="Times New Roman" w:cs="Times New Roman"/>
          <w:sz w:val="24"/>
          <w:szCs w:val="24"/>
        </w:rPr>
        <w:tab/>
      </w:r>
    </w:p>
    <w:p w:rsidR="00313C63" w:rsidRDefault="00EB5E64" w:rsidP="00313C63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3) экономика</w:t>
      </w:r>
      <w:r w:rsidR="00313C63">
        <w:rPr>
          <w:rFonts w:ascii="Times New Roman" w:hAnsi="Times New Roman" w:cs="Times New Roman"/>
          <w:sz w:val="24"/>
          <w:szCs w:val="24"/>
        </w:rPr>
        <w:tab/>
      </w:r>
      <w:r w:rsidR="00313C63">
        <w:rPr>
          <w:rFonts w:ascii="Times New Roman" w:hAnsi="Times New Roman" w:cs="Times New Roman"/>
          <w:sz w:val="24"/>
          <w:szCs w:val="24"/>
        </w:rPr>
        <w:tab/>
      </w:r>
    </w:p>
    <w:p w:rsidR="00EB5E64" w:rsidRDefault="00EB5E64" w:rsidP="00313C63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4) класс предпринимателей</w:t>
      </w:r>
    </w:p>
    <w:p w:rsidR="00313C63" w:rsidRPr="00313C63" w:rsidRDefault="00313C63" w:rsidP="00313C63">
      <w:pPr>
        <w:shd w:val="clear" w:color="auto" w:fill="FFFFFF"/>
        <w:spacing w:after="0" w:line="240" w:lineRule="auto"/>
        <w:ind w:left="-426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</w:rPr>
        <w:lastRenderedPageBreak/>
        <w:t>7.</w:t>
      </w:r>
      <w:r w:rsidRPr="00313C63">
        <w:rPr>
          <w:rFonts w:ascii="Times New Roman" w:hAnsi="Times New Roman" w:cs="Times New Roman"/>
          <w:b/>
          <w:sz w:val="24"/>
          <w:szCs w:val="24"/>
        </w:rPr>
        <w:t xml:space="preserve"> Запишите слово, пропущенное во фрагменте таблицы.</w:t>
      </w:r>
      <w:r w:rsidR="00313C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3C63">
        <w:rPr>
          <w:rFonts w:ascii="Times New Roman" w:hAnsi="Times New Roman" w:cs="Times New Roman"/>
          <w:b/>
          <w:bCs/>
          <w:sz w:val="24"/>
          <w:szCs w:val="24"/>
        </w:rPr>
        <w:t>Особенности социальной системы</w:t>
      </w:r>
    </w:p>
    <w:tbl>
      <w:tblPr>
        <w:tblW w:w="9871" w:type="dxa"/>
        <w:tblInd w:w="-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1986"/>
        <w:gridCol w:w="7885"/>
      </w:tblGrid>
      <w:tr w:rsidR="00EB5E64" w:rsidRPr="00313C63" w:rsidTr="00313C63">
        <w:trPr>
          <w:trHeight w:val="1"/>
        </w:trPr>
        <w:tc>
          <w:tcPr>
            <w:tcW w:w="1986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Особенность</w:t>
            </w:r>
          </w:p>
        </w:tc>
        <w:tc>
          <w:tcPr>
            <w:tcW w:w="7885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Её сущность</w:t>
            </w:r>
          </w:p>
        </w:tc>
      </w:tr>
      <w:tr w:rsidR="00EB5E64" w:rsidRPr="00313C63" w:rsidTr="00313C63">
        <w:trPr>
          <w:trHeight w:val="1"/>
        </w:trPr>
        <w:tc>
          <w:tcPr>
            <w:tcW w:w="1986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13C63">
              <w:rPr>
                <w:rFonts w:ascii="Times New Roman" w:hAnsi="Times New Roman" w:cs="Times New Roman"/>
                <w:i/>
                <w:sz w:val="24"/>
                <w:szCs w:val="24"/>
              </w:rPr>
              <w:t>Упорядоченная целостность</w:t>
            </w:r>
          </w:p>
        </w:tc>
        <w:tc>
          <w:tcPr>
            <w:tcW w:w="7885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sz w:val="24"/>
                <w:szCs w:val="24"/>
              </w:rPr>
              <w:t>Компоненты системы занимают внутри неё определённое положение и определённым образом связаны с другими компонентами</w:t>
            </w:r>
          </w:p>
        </w:tc>
      </w:tr>
      <w:tr w:rsidR="00EB5E64" w:rsidRPr="00313C63" w:rsidTr="00313C63">
        <w:trPr>
          <w:trHeight w:val="1"/>
        </w:trPr>
        <w:tc>
          <w:tcPr>
            <w:tcW w:w="1986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  <w:tc>
          <w:tcPr>
            <w:tcW w:w="7885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ind w:lef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sz w:val="24"/>
                <w:szCs w:val="24"/>
              </w:rPr>
              <w:t>Способность системы создавать все необходимые условия для своего существования, производить всё потребное для коллективной жизни людей</w:t>
            </w:r>
          </w:p>
        </w:tc>
      </w:tr>
    </w:tbl>
    <w:p w:rsidR="00313C63" w:rsidRPr="00313C63" w:rsidRDefault="00313C63" w:rsidP="00313C63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313C63" w:rsidRPr="00110630" w:rsidRDefault="00313C63" w:rsidP="00313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630">
        <w:rPr>
          <w:rFonts w:ascii="Times New Roman" w:eastAsia="Calibri" w:hAnsi="Times New Roman" w:cs="Times New Roman"/>
          <w:sz w:val="24"/>
          <w:szCs w:val="24"/>
        </w:rPr>
        <w:t xml:space="preserve">Ответ: _____________________________________ 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16"/>
          <w:szCs w:val="24"/>
        </w:rPr>
      </w:pP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C63">
        <w:rPr>
          <w:rFonts w:ascii="Times New Roman" w:hAnsi="Times New Roman" w:cs="Times New Roman"/>
          <w:b/>
          <w:sz w:val="24"/>
          <w:szCs w:val="24"/>
        </w:rPr>
        <w:t>8. Сформулируйте две глобальные проблемы современности:</w:t>
      </w:r>
    </w:p>
    <w:p w:rsidR="00EB5E64" w:rsidRDefault="00EB5E64" w:rsidP="00313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313C63">
        <w:rPr>
          <w:rFonts w:ascii="Times New Roman" w:hAnsi="Times New Roman" w:cs="Times New Roman"/>
          <w:sz w:val="24"/>
          <w:szCs w:val="24"/>
        </w:rPr>
        <w:t>________________</w:t>
      </w:r>
    </w:p>
    <w:p w:rsidR="00313C63" w:rsidRPr="00313C63" w:rsidRDefault="00313C63" w:rsidP="00313C63">
      <w:pPr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313C63">
        <w:rPr>
          <w:rFonts w:ascii="Times New Roman" w:hAnsi="Times New Roman" w:cs="Times New Roman"/>
          <w:b/>
          <w:sz w:val="24"/>
          <w:szCs w:val="24"/>
        </w:rPr>
        <w:t xml:space="preserve"> В европейской культуре прогресс </w:t>
      </w:r>
      <w:proofErr w:type="gramStart"/>
      <w:r w:rsidRPr="00313C63">
        <w:rPr>
          <w:rFonts w:ascii="Times New Roman" w:hAnsi="Times New Roman" w:cs="Times New Roman"/>
          <w:b/>
          <w:sz w:val="24"/>
          <w:szCs w:val="24"/>
        </w:rPr>
        <w:t>рассматривался</w:t>
      </w:r>
      <w:proofErr w:type="gramEnd"/>
      <w:r w:rsidRPr="00313C63">
        <w:rPr>
          <w:rFonts w:ascii="Times New Roman" w:hAnsi="Times New Roman" w:cs="Times New Roman"/>
          <w:b/>
          <w:sz w:val="24"/>
          <w:szCs w:val="24"/>
        </w:rPr>
        <w:t xml:space="preserve"> прежде всего как увеличение  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C63">
        <w:rPr>
          <w:rFonts w:ascii="Times New Roman" w:hAnsi="Times New Roman" w:cs="Times New Roman"/>
          <w:b/>
          <w:sz w:val="24"/>
          <w:szCs w:val="24"/>
        </w:rPr>
        <w:t xml:space="preserve">    власти человека над природой в период: 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1) Античности</w:t>
      </w:r>
      <w:r w:rsidRPr="00313C63">
        <w:rPr>
          <w:rFonts w:ascii="Times New Roman" w:hAnsi="Times New Roman" w:cs="Times New Roman"/>
          <w:sz w:val="24"/>
          <w:szCs w:val="24"/>
        </w:rPr>
        <w:br/>
        <w:t>2) Средних веков</w:t>
      </w:r>
      <w:r w:rsidRPr="00313C63">
        <w:rPr>
          <w:rFonts w:ascii="Times New Roman" w:hAnsi="Times New Roman" w:cs="Times New Roman"/>
          <w:sz w:val="24"/>
          <w:szCs w:val="24"/>
        </w:rPr>
        <w:br/>
        <w:t>3) Возрождения</w:t>
      </w:r>
      <w:r w:rsidRPr="00313C63">
        <w:rPr>
          <w:rFonts w:ascii="Times New Roman" w:hAnsi="Times New Roman" w:cs="Times New Roman"/>
          <w:sz w:val="24"/>
          <w:szCs w:val="24"/>
        </w:rPr>
        <w:br/>
        <w:t>4) Нового времени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16"/>
          <w:szCs w:val="24"/>
        </w:rPr>
      </w:pP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313C63">
        <w:rPr>
          <w:rFonts w:ascii="Times New Roman" w:hAnsi="Times New Roman" w:cs="Times New Roman"/>
          <w:sz w:val="24"/>
          <w:szCs w:val="24"/>
        </w:rPr>
        <w:t xml:space="preserve"> </w:t>
      </w:r>
      <w:r w:rsidRPr="00313C63">
        <w:rPr>
          <w:rFonts w:ascii="Times New Roman" w:hAnsi="Times New Roman" w:cs="Times New Roman"/>
          <w:b/>
          <w:sz w:val="24"/>
          <w:szCs w:val="24"/>
        </w:rPr>
        <w:t>Запишите слово, пропущенное во фрагменте таблицы.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bCs/>
          <w:sz w:val="24"/>
          <w:szCs w:val="24"/>
        </w:rPr>
        <w:t>Динамика общественного развития</w:t>
      </w:r>
    </w:p>
    <w:tbl>
      <w:tblPr>
        <w:tblW w:w="9729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/>
      </w:tblPr>
      <w:tblGrid>
        <w:gridCol w:w="1985"/>
        <w:gridCol w:w="7744"/>
      </w:tblGrid>
      <w:tr w:rsidR="00EB5E64" w:rsidRPr="00313C63" w:rsidTr="00313C63">
        <w:trPr>
          <w:trHeight w:val="1"/>
        </w:trPr>
        <w:tc>
          <w:tcPr>
            <w:tcW w:w="1985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Понятие          </w:t>
            </w:r>
          </w:p>
        </w:tc>
        <w:tc>
          <w:tcPr>
            <w:tcW w:w="7744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Её сущность</w:t>
            </w:r>
          </w:p>
        </w:tc>
      </w:tr>
      <w:tr w:rsidR="00EB5E64" w:rsidRPr="00313C63" w:rsidTr="00313C63">
        <w:trPr>
          <w:trHeight w:val="1"/>
        </w:trPr>
        <w:tc>
          <w:tcPr>
            <w:tcW w:w="1985" w:type="dxa"/>
            <w:shd w:val="clear" w:color="000000" w:fill="FFFFFF"/>
            <w:vAlign w:val="center"/>
          </w:tcPr>
          <w:p w:rsidR="00926162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Социальная</w:t>
            </w:r>
          </w:p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революция</w:t>
            </w:r>
          </w:p>
        </w:tc>
        <w:tc>
          <w:tcPr>
            <w:tcW w:w="7744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sz w:val="24"/>
                <w:szCs w:val="24"/>
              </w:rPr>
              <w:t>коренной, качественный переворот в общественном устройстве</w:t>
            </w:r>
          </w:p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E64" w:rsidRPr="00313C63" w:rsidTr="00313C63">
        <w:trPr>
          <w:trHeight w:val="1"/>
        </w:trPr>
        <w:tc>
          <w:tcPr>
            <w:tcW w:w="1985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</w:p>
        </w:tc>
        <w:tc>
          <w:tcPr>
            <w:tcW w:w="7744" w:type="dxa"/>
            <w:shd w:val="clear" w:color="000000" w:fill="FFFFFF"/>
            <w:vAlign w:val="center"/>
          </w:tcPr>
          <w:p w:rsidR="00EB5E64" w:rsidRPr="00313C63" w:rsidRDefault="00EB5E64" w:rsidP="00313C63">
            <w:pPr>
              <w:autoSpaceDE w:val="0"/>
              <w:autoSpaceDN w:val="0"/>
              <w:adjustRightInd w:val="0"/>
              <w:spacing w:after="0" w:line="240" w:lineRule="auto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интеграционных связей между отдельными людьми, организациями и государствами  </w:t>
            </w:r>
          </w:p>
        </w:tc>
      </w:tr>
    </w:tbl>
    <w:p w:rsidR="00313C63" w:rsidRPr="00313C63" w:rsidRDefault="00313C63" w:rsidP="00313C63">
      <w:pPr>
        <w:spacing w:after="0" w:line="240" w:lineRule="auto"/>
        <w:rPr>
          <w:rFonts w:ascii="Times New Roman" w:eastAsia="Calibri" w:hAnsi="Times New Roman" w:cs="Times New Roman"/>
          <w:sz w:val="16"/>
          <w:szCs w:val="24"/>
        </w:rPr>
      </w:pPr>
    </w:p>
    <w:p w:rsidR="00313C63" w:rsidRPr="00110630" w:rsidRDefault="00313C63" w:rsidP="00313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630">
        <w:rPr>
          <w:rFonts w:ascii="Times New Roman" w:eastAsia="Calibri" w:hAnsi="Times New Roman" w:cs="Times New Roman"/>
          <w:sz w:val="24"/>
          <w:szCs w:val="24"/>
        </w:rPr>
        <w:t xml:space="preserve">Ответ: _____________________________________ </w:t>
      </w:r>
    </w:p>
    <w:p w:rsidR="00EB5E64" w:rsidRPr="00313C63" w:rsidRDefault="00EB5E64" w:rsidP="00313C63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24"/>
        </w:rPr>
      </w:pP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313C63">
        <w:rPr>
          <w:rFonts w:ascii="Times New Roman" w:hAnsi="Times New Roman" w:cs="Times New Roman"/>
          <w:b/>
          <w:sz w:val="24"/>
          <w:szCs w:val="24"/>
        </w:rPr>
        <w:t xml:space="preserve"> Процесс историко-эволюционного формирования физического типа человека 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C63">
        <w:rPr>
          <w:rFonts w:ascii="Times New Roman" w:hAnsi="Times New Roman" w:cs="Times New Roman"/>
          <w:b/>
          <w:sz w:val="24"/>
          <w:szCs w:val="24"/>
        </w:rPr>
        <w:t xml:space="preserve">      называется: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1) эволюцией</w:t>
      </w:r>
      <w:r w:rsidRPr="00313C63">
        <w:rPr>
          <w:rFonts w:ascii="Times New Roman" w:hAnsi="Times New Roman" w:cs="Times New Roman"/>
          <w:sz w:val="24"/>
          <w:szCs w:val="24"/>
        </w:rPr>
        <w:br/>
        <w:t xml:space="preserve">2) </w:t>
      </w:r>
      <w:proofErr w:type="spellStart"/>
      <w:r w:rsidRPr="00313C63">
        <w:rPr>
          <w:rFonts w:ascii="Times New Roman" w:hAnsi="Times New Roman" w:cs="Times New Roman"/>
          <w:sz w:val="24"/>
          <w:szCs w:val="24"/>
        </w:rPr>
        <w:t>гендерологией</w:t>
      </w:r>
      <w:proofErr w:type="spellEnd"/>
      <w:r w:rsidRPr="00313C63">
        <w:rPr>
          <w:rFonts w:ascii="Times New Roman" w:hAnsi="Times New Roman" w:cs="Times New Roman"/>
          <w:sz w:val="24"/>
          <w:szCs w:val="24"/>
        </w:rPr>
        <w:br/>
        <w:t>3) генезисом</w:t>
      </w:r>
      <w:r w:rsidRPr="00313C63">
        <w:rPr>
          <w:rFonts w:ascii="Times New Roman" w:hAnsi="Times New Roman" w:cs="Times New Roman"/>
          <w:sz w:val="24"/>
          <w:szCs w:val="24"/>
        </w:rPr>
        <w:br/>
        <w:t>4) антропогенезом</w:t>
      </w:r>
    </w:p>
    <w:p w:rsidR="00EB5E64" w:rsidRPr="00313C63" w:rsidRDefault="00EB5E64" w:rsidP="00313C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14"/>
          <w:szCs w:val="24"/>
        </w:rPr>
      </w:pPr>
    </w:p>
    <w:p w:rsidR="00EB5E64" w:rsidRPr="00313C63" w:rsidRDefault="00EB5E64" w:rsidP="00313C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63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313C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t>За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пи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ши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те слова, про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пу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щен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ные в таб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ли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це.</w:t>
      </w:r>
    </w:p>
    <w:tbl>
      <w:tblPr>
        <w:tblW w:w="10206" w:type="dxa"/>
        <w:tblInd w:w="-507" w:type="dxa"/>
        <w:tblLook w:val="04A0"/>
      </w:tblPr>
      <w:tblGrid>
        <w:gridCol w:w="2694"/>
        <w:gridCol w:w="7512"/>
      </w:tblGrid>
      <w:tr w:rsidR="00EB5E64" w:rsidRPr="00313C63" w:rsidTr="00313C63">
        <w:trPr>
          <w:trHeight w:val="66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E64" w:rsidRPr="00313C63" w:rsidRDefault="00EB5E64" w:rsidP="0031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926162" w:rsidRPr="00313C63">
              <w:rPr>
                <w:rFonts w:ascii="Times New Roman" w:hAnsi="Times New Roman" w:cs="Times New Roman"/>
                <w:b/>
                <w:sz w:val="24"/>
                <w:szCs w:val="24"/>
              </w:rPr>
              <w:t>ид деятельности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E64" w:rsidRPr="00313C63" w:rsidRDefault="00EB5E64" w:rsidP="00313C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926162" w:rsidRPr="00313C63">
              <w:rPr>
                <w:rFonts w:ascii="Times New Roman" w:hAnsi="Times New Roman" w:cs="Times New Roman"/>
                <w:b/>
                <w:sz w:val="24"/>
                <w:szCs w:val="24"/>
              </w:rPr>
              <w:t>ель</w:t>
            </w:r>
          </w:p>
        </w:tc>
      </w:tr>
      <w:tr w:rsidR="00EB5E64" w:rsidRPr="00313C63" w:rsidTr="00313C6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E64" w:rsidRPr="00313C63" w:rsidRDefault="00EB5E64" w:rsidP="00313C63">
            <w:pPr>
              <w:spacing w:after="0" w:line="240" w:lineRule="auto"/>
              <w:ind w:left="-42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………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E64" w:rsidRPr="00313C63" w:rsidRDefault="00EB5E64" w:rsidP="00313C6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деятельность, направленная на при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об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зна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и способов действий</w:t>
            </w:r>
          </w:p>
        </w:tc>
      </w:tr>
      <w:tr w:rsidR="00EB5E64" w:rsidRPr="00313C63" w:rsidTr="00313C63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E64" w:rsidRPr="00313C63" w:rsidRDefault="00EB5E64" w:rsidP="00313C63">
            <w:pPr>
              <w:spacing w:after="0" w:line="240" w:lineRule="auto"/>
              <w:ind w:left="-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………</w:t>
            </w:r>
          </w:p>
        </w:tc>
        <w:tc>
          <w:tcPr>
            <w:tcW w:w="7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B5E64" w:rsidRPr="00313C63" w:rsidRDefault="00EB5E64" w:rsidP="00313C6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деятельности, направленный на до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прак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че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ски по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лез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ре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зуль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та, со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зда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про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дук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тов по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треб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ле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</w:tr>
    </w:tbl>
    <w:p w:rsidR="00313C63" w:rsidRDefault="00EB5E64" w:rsidP="00313C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13C6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13C63" w:rsidRPr="00110630" w:rsidRDefault="00313C63" w:rsidP="00313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630">
        <w:rPr>
          <w:rFonts w:ascii="Times New Roman" w:eastAsia="Calibri" w:hAnsi="Times New Roman" w:cs="Times New Roman"/>
          <w:sz w:val="24"/>
          <w:szCs w:val="24"/>
        </w:rPr>
        <w:t xml:space="preserve">Ответ: _____________________________________ </w:t>
      </w:r>
    </w:p>
    <w:p w:rsidR="00313C63" w:rsidRDefault="00313C63" w:rsidP="00313C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B5E64" w:rsidRPr="00313C63" w:rsidRDefault="00EB5E64" w:rsidP="00313C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63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313C6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t>Ниже при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ве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ден ряд тер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ми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нов. Все они, за ис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клю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че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ни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ем двух, от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сят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ся к по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ня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 xml:space="preserve">тию </w:t>
      </w:r>
    </w:p>
    <w:p w:rsidR="00EB5E64" w:rsidRPr="00313C63" w:rsidRDefault="00EB5E64" w:rsidP="00313C63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«био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ло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ги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че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ские по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треб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но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сти че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ло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ве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</w:rPr>
        <w:softHyphen/>
        <w:t>ка».</w:t>
      </w:r>
      <w:r w:rsidR="00313C6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13C63">
        <w:rPr>
          <w:rFonts w:ascii="Times New Roman" w:eastAsia="Calibri" w:hAnsi="Times New Roman" w:cs="Times New Roman"/>
          <w:b/>
          <w:sz w:val="24"/>
          <w:szCs w:val="24"/>
        </w:rPr>
        <w:t>Запишите номера терминов, не относящихся к данному понятию.</w:t>
      </w:r>
    </w:p>
    <w:tbl>
      <w:tblPr>
        <w:tblW w:w="1032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51"/>
        <w:gridCol w:w="2360"/>
        <w:gridCol w:w="2282"/>
      </w:tblGrid>
      <w:tr w:rsidR="00EB5E64" w:rsidRPr="00313C63" w:rsidTr="004B0152">
        <w:tc>
          <w:tcPr>
            <w:tcW w:w="2835" w:type="dxa"/>
            <w:shd w:val="clear" w:color="auto" w:fill="auto"/>
            <w:hideMark/>
          </w:tcPr>
          <w:p w:rsidR="00EB5E64" w:rsidRPr="00313C63" w:rsidRDefault="00EB5E64" w:rsidP="003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t>1) социализация</w:t>
            </w:r>
          </w:p>
        </w:tc>
        <w:tc>
          <w:tcPr>
            <w:tcW w:w="2851" w:type="dxa"/>
            <w:shd w:val="clear" w:color="auto" w:fill="auto"/>
            <w:hideMark/>
          </w:tcPr>
          <w:p w:rsidR="00EB5E64" w:rsidRPr="00313C63" w:rsidRDefault="00EB5E64" w:rsidP="003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t>2) вос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вод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ство рода</w:t>
            </w:r>
          </w:p>
        </w:tc>
        <w:tc>
          <w:tcPr>
            <w:tcW w:w="2360" w:type="dxa"/>
            <w:shd w:val="clear" w:color="auto" w:fill="auto"/>
            <w:hideMark/>
          </w:tcPr>
          <w:p w:rsidR="00EB5E64" w:rsidRPr="00313C63" w:rsidRDefault="00EB5E64" w:rsidP="00313C63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t>3) пи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та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282" w:type="dxa"/>
            <w:shd w:val="clear" w:color="auto" w:fill="auto"/>
            <w:hideMark/>
          </w:tcPr>
          <w:p w:rsidR="00EB5E64" w:rsidRPr="00313C63" w:rsidRDefault="00EB5E64" w:rsidP="00313C63">
            <w:pPr>
              <w:spacing w:after="0" w:line="240" w:lineRule="auto"/>
              <w:ind w:lef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t>4) ды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ха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EB5E64" w:rsidRPr="00313C63" w:rsidTr="004B0152">
        <w:tc>
          <w:tcPr>
            <w:tcW w:w="2835" w:type="dxa"/>
            <w:shd w:val="clear" w:color="auto" w:fill="auto"/>
            <w:hideMark/>
          </w:tcPr>
          <w:p w:rsidR="00EB5E64" w:rsidRPr="00313C63" w:rsidRDefault="00EB5E64" w:rsidP="003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t>5) дви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851" w:type="dxa"/>
            <w:shd w:val="clear" w:color="auto" w:fill="auto"/>
            <w:hideMark/>
          </w:tcPr>
          <w:p w:rsidR="00EB5E64" w:rsidRPr="00313C63" w:rsidRDefault="00EB5E64" w:rsidP="00313C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t>6) об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</w:t>
            </w: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2360" w:type="dxa"/>
            <w:shd w:val="clear" w:color="auto" w:fill="auto"/>
            <w:hideMark/>
          </w:tcPr>
          <w:p w:rsidR="00EB5E64" w:rsidRPr="00313C63" w:rsidRDefault="00EB5E64" w:rsidP="00313C63">
            <w:pPr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C63">
              <w:rPr>
                <w:rFonts w:ascii="Times New Roman" w:eastAsia="Times New Roman" w:hAnsi="Times New Roman" w:cs="Times New Roman"/>
                <w:sz w:val="24"/>
                <w:szCs w:val="24"/>
              </w:rPr>
              <w:t>7) отдых</w:t>
            </w:r>
          </w:p>
        </w:tc>
        <w:tc>
          <w:tcPr>
            <w:tcW w:w="0" w:type="auto"/>
            <w:shd w:val="clear" w:color="auto" w:fill="auto"/>
            <w:hideMark/>
          </w:tcPr>
          <w:p w:rsidR="00EB5E64" w:rsidRPr="00313C63" w:rsidRDefault="00EB5E64" w:rsidP="00313C63">
            <w:pPr>
              <w:spacing w:after="0" w:line="240" w:lineRule="auto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3C63" w:rsidRPr="00110630" w:rsidRDefault="00313C63" w:rsidP="00313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630">
        <w:rPr>
          <w:rFonts w:ascii="Times New Roman" w:eastAsia="Calibri" w:hAnsi="Times New Roman" w:cs="Times New Roman"/>
          <w:sz w:val="24"/>
          <w:szCs w:val="24"/>
        </w:rPr>
        <w:t xml:space="preserve">Ответ: _____________________________________ 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lastRenderedPageBreak/>
        <w:t>14.</w:t>
      </w:r>
      <w:r w:rsidRPr="00313C63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> </w:t>
      </w:r>
      <w:r w:rsidRPr="00313C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Коллектив авторов работал над созданием определённого продукта. Какая 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дополнительная информация позволит определить деятельность коллектива как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     творческую?: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1) деятельность носила интеллектуальный характер</w:t>
      </w:r>
      <w:r w:rsidRPr="00313C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2) в процессе деятельности были использованы труды других авторов</w:t>
      </w:r>
      <w:r w:rsidRPr="00313C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3) субъектом деятельности выступил коллектив авторов</w:t>
      </w:r>
      <w:r w:rsidRPr="00313C63"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4) результатом деятельности стало создание продукта, не имеющего аналогов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13C63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Pr="00313C63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Pr="00313C6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13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</w:t>
      </w:r>
      <w:r w:rsidRPr="00313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пи</w:t>
      </w:r>
      <w:r w:rsidRPr="00313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ши</w:t>
      </w:r>
      <w:r w:rsidRPr="00313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те слово, про</w:t>
      </w:r>
      <w:r w:rsidRPr="00313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пу</w:t>
      </w:r>
      <w:r w:rsidRPr="00313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щен</w:t>
      </w:r>
      <w:r w:rsidRPr="00313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ное в таб</w:t>
      </w:r>
      <w:r w:rsidRPr="00313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>ли</w:t>
      </w:r>
      <w:r w:rsidRPr="00313C6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softHyphen/>
        <w:t xml:space="preserve">це.  </w:t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EB5E64" w:rsidRPr="00313C63" w:rsidTr="00313C63">
        <w:tc>
          <w:tcPr>
            <w:tcW w:w="3227" w:type="dxa"/>
          </w:tcPr>
          <w:p w:rsidR="00EB5E64" w:rsidRPr="00313C63" w:rsidRDefault="00EB5E64" w:rsidP="00313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="00926162" w:rsidRPr="003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арактер деятельности </w:t>
            </w:r>
          </w:p>
        </w:tc>
        <w:tc>
          <w:tcPr>
            <w:tcW w:w="6344" w:type="dxa"/>
          </w:tcPr>
          <w:p w:rsidR="00EB5E64" w:rsidRPr="00313C63" w:rsidRDefault="00EB5E64" w:rsidP="00313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26162" w:rsidRPr="00313C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роявление</w:t>
            </w:r>
          </w:p>
        </w:tc>
      </w:tr>
      <w:tr w:rsidR="00EB5E64" w:rsidRPr="00313C63" w:rsidTr="00313C63">
        <w:tc>
          <w:tcPr>
            <w:tcW w:w="3227" w:type="dxa"/>
          </w:tcPr>
          <w:p w:rsidR="00EB5E64" w:rsidRPr="00313C63" w:rsidRDefault="00EB5E64" w:rsidP="00313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b/>
                <w:sz w:val="24"/>
                <w:szCs w:val="24"/>
              </w:rPr>
              <w:t>……….</w:t>
            </w:r>
          </w:p>
        </w:tc>
        <w:tc>
          <w:tcPr>
            <w:tcW w:w="6344" w:type="dxa"/>
          </w:tcPr>
          <w:p w:rsidR="00EB5E64" w:rsidRPr="00313C63" w:rsidRDefault="00EB5E64" w:rsidP="00313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дви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же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 целей и пред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ви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де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 ре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зуль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та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тов</w:t>
            </w:r>
          </w:p>
        </w:tc>
      </w:tr>
      <w:tr w:rsidR="00EB5E64" w:rsidRPr="00313C63" w:rsidTr="00313C63">
        <w:tc>
          <w:tcPr>
            <w:tcW w:w="3227" w:type="dxa"/>
          </w:tcPr>
          <w:p w:rsidR="00EB5E64" w:rsidRPr="00313C63" w:rsidRDefault="00EB5E64" w:rsidP="00313C6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Преобразующий</w:t>
            </w:r>
          </w:p>
        </w:tc>
        <w:tc>
          <w:tcPr>
            <w:tcW w:w="6344" w:type="dxa"/>
          </w:tcPr>
          <w:p w:rsidR="00EB5E64" w:rsidRPr="00313C63" w:rsidRDefault="00EB5E64" w:rsidP="00313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ме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не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ние окру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жа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ю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ще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го мира и са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мо</w:t>
            </w:r>
            <w:r w:rsidRPr="00313C6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го себя</w:t>
            </w:r>
          </w:p>
        </w:tc>
      </w:tr>
    </w:tbl>
    <w:p w:rsidR="00313C63" w:rsidRDefault="00313C63" w:rsidP="00313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13C63" w:rsidRPr="00110630" w:rsidRDefault="00313C63" w:rsidP="00313C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10630">
        <w:rPr>
          <w:rFonts w:ascii="Times New Roman" w:eastAsia="Calibri" w:hAnsi="Times New Roman" w:cs="Times New Roman"/>
          <w:sz w:val="24"/>
          <w:szCs w:val="24"/>
        </w:rPr>
        <w:t xml:space="preserve">Ответ: _____________________________________ 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313C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16. Выберите правильный ответ.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А.</w:t>
      </w:r>
      <w:r w:rsidRP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Ощущения, восприятия и представления существуют как самостоятельные и независимые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формы чувственного познания.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Б.</w:t>
      </w:r>
      <w:r w:rsidRP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Ощущения, восприятия и представления можно рассматривать как последовательные этапы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  <w:r w:rsidRP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чувственного познания.</w:t>
      </w:r>
    </w:p>
    <w:p w:rsidR="00EB5E64" w:rsidRPr="00313C63" w:rsidRDefault="00EB5E64" w:rsidP="00313C63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1)</w:t>
      </w:r>
      <w:r w:rsidR="00926162" w:rsidRPr="00313C63">
        <w:rPr>
          <w:rFonts w:ascii="Times New Roman" w:hAnsi="Times New Roman" w:cs="Times New Roman"/>
          <w:sz w:val="24"/>
          <w:szCs w:val="24"/>
        </w:rPr>
        <w:t xml:space="preserve"> </w:t>
      </w:r>
      <w:r w:rsidRPr="00313C63">
        <w:rPr>
          <w:rFonts w:ascii="Times New Roman" w:hAnsi="Times New Roman" w:cs="Times New Roman"/>
          <w:sz w:val="24"/>
          <w:szCs w:val="24"/>
        </w:rPr>
        <w:t>верно только</w:t>
      </w:r>
      <w:proofErr w:type="gramStart"/>
      <w:r w:rsidRPr="00313C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EB5E64" w:rsidRPr="00313C63" w:rsidRDefault="00EB5E64" w:rsidP="00313C63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313C63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EB5E64" w:rsidRPr="00313C63" w:rsidRDefault="00EB5E64" w:rsidP="00313C63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3) верно</w:t>
      </w:r>
      <w:proofErr w:type="gramStart"/>
      <w:r w:rsidRPr="00313C63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313C63">
        <w:rPr>
          <w:rFonts w:ascii="Times New Roman" w:hAnsi="Times New Roman" w:cs="Times New Roman"/>
          <w:sz w:val="24"/>
          <w:szCs w:val="24"/>
        </w:rPr>
        <w:t xml:space="preserve"> и Б     </w:t>
      </w:r>
    </w:p>
    <w:p w:rsidR="00EB5E64" w:rsidRPr="00313C63" w:rsidRDefault="00EB5E64" w:rsidP="00313C63">
      <w:pPr>
        <w:spacing w:after="0"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 xml:space="preserve">4) оба ответа не верны  </w:t>
      </w:r>
    </w:p>
    <w:p w:rsidR="00926162" w:rsidRPr="00313C63" w:rsidRDefault="00926162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313C63">
        <w:rPr>
          <w:rFonts w:ascii="Times New Roman" w:hAnsi="Times New Roman" w:cs="Times New Roman"/>
          <w:b/>
          <w:sz w:val="24"/>
          <w:szCs w:val="24"/>
        </w:rPr>
        <w:t xml:space="preserve"> Выберите верное утверждение.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1) убеждения присущи человеку с любым типом мировоззрения</w:t>
      </w:r>
      <w:r w:rsidRPr="00313C63">
        <w:rPr>
          <w:rFonts w:ascii="Times New Roman" w:hAnsi="Times New Roman" w:cs="Times New Roman"/>
          <w:sz w:val="24"/>
          <w:szCs w:val="24"/>
        </w:rPr>
        <w:br/>
        <w:t>2) убеждения присущи только человеку с научным типом мировоззрения</w:t>
      </w:r>
      <w:r w:rsidRPr="00313C63">
        <w:rPr>
          <w:rFonts w:ascii="Times New Roman" w:hAnsi="Times New Roman" w:cs="Times New Roman"/>
          <w:sz w:val="24"/>
          <w:szCs w:val="24"/>
        </w:rPr>
        <w:br/>
        <w:t>3) убеждения присущи только человеку с обыденным типом мировоззрения</w:t>
      </w:r>
      <w:r w:rsidRPr="00313C63">
        <w:rPr>
          <w:rFonts w:ascii="Times New Roman" w:hAnsi="Times New Roman" w:cs="Times New Roman"/>
          <w:sz w:val="24"/>
          <w:szCs w:val="24"/>
        </w:rPr>
        <w:br/>
        <w:t>4) убеждения присущи человеку только с религиозным типом мировоззрения</w:t>
      </w:r>
    </w:p>
    <w:p w:rsidR="00926162" w:rsidRPr="00313C63" w:rsidRDefault="00926162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18. Умозаключение – это: 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форма мысли, устанавливающая связи между отдельными понятиями, и с помощью 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этих связей что – либо утверждается или отрицается.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>2) форма мысли, отражающая общие закономерности связи, стороны, признаки</w:t>
      </w:r>
      <w:r w:rsid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явлений, которые закрепляются  в их определениях; 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>3) форма мысли, представляющая собой процесс и результат рассуждений, в ходе которого из одного или нескольких суждений выводится новое суждение.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13C63">
        <w:rPr>
          <w:rFonts w:ascii="Times New Roman" w:eastAsia="Times New Roman" w:hAnsi="Times New Roman" w:cs="Times New Roman"/>
          <w:sz w:val="24"/>
          <w:szCs w:val="24"/>
          <w:lang w:eastAsia="zh-CN"/>
        </w:rPr>
        <w:t>4) целостный образ предмета, непосредственно данный в живом созерцании в совокупности всех своих сторон и связей.</w:t>
      </w:r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19.</w:t>
      </w:r>
      <w:r w:rsidRPr="00313C63">
        <w:rPr>
          <w:rFonts w:ascii="Times New Roman" w:hAnsi="Times New Roman" w:cs="Times New Roman"/>
          <w:b/>
          <w:sz w:val="24"/>
          <w:szCs w:val="24"/>
          <w:highlight w:val="white"/>
          <w:lang w:val="en-US"/>
        </w:rPr>
        <w:t> </w:t>
      </w:r>
      <w:r w:rsidRPr="00313C6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Обязательные для выполнения требования к </w:t>
      </w:r>
      <w:proofErr w:type="gramStart"/>
      <w:r w:rsidRPr="00313C63">
        <w:rPr>
          <w:rFonts w:ascii="Times New Roman" w:hAnsi="Times New Roman" w:cs="Times New Roman"/>
          <w:b/>
          <w:sz w:val="24"/>
          <w:szCs w:val="24"/>
          <w:highlight w:val="white"/>
        </w:rPr>
        <w:t>антитеррористической</w:t>
      </w:r>
      <w:proofErr w:type="gramEnd"/>
      <w:r w:rsidRPr="00313C6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b/>
          <w:sz w:val="24"/>
          <w:szCs w:val="24"/>
          <w:highlight w:val="white"/>
        </w:rPr>
        <w:t xml:space="preserve">      защищенности объектов (территорий) устанавливает:</w:t>
      </w:r>
    </w:p>
    <w:p w:rsidR="00EB5E64" w:rsidRPr="00313C63" w:rsidRDefault="00EB5E64" w:rsidP="00313C63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sz w:val="24"/>
          <w:szCs w:val="24"/>
          <w:highlight w:val="white"/>
        </w:rPr>
      </w:pPr>
      <w:r w:rsidRPr="00313C63">
        <w:rPr>
          <w:rFonts w:ascii="Times New Roman" w:hAnsi="Times New Roman" w:cs="Times New Roman"/>
          <w:sz w:val="24"/>
          <w:szCs w:val="24"/>
          <w:highlight w:val="white"/>
        </w:rPr>
        <w:t>1) Президент РФ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>2) Совет безопасности РФ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>3) Правительство РФ</w:t>
      </w:r>
      <w:r w:rsidRPr="00313C63">
        <w:rPr>
          <w:rFonts w:ascii="Times New Roman" w:hAnsi="Times New Roman" w:cs="Times New Roman"/>
          <w:sz w:val="24"/>
          <w:szCs w:val="24"/>
          <w:highlight w:val="white"/>
        </w:rPr>
        <w:br/>
        <w:t>4) Федеральная служба безопасности</w:t>
      </w:r>
    </w:p>
    <w:p w:rsidR="00313C63" w:rsidRDefault="00313C63" w:rsidP="00313C63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5E64" w:rsidRPr="00313C63" w:rsidRDefault="00EB5E64" w:rsidP="00313C63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313C63">
        <w:rPr>
          <w:rFonts w:ascii="Times New Roman" w:hAnsi="Times New Roman" w:cs="Times New Roman"/>
          <w:b/>
          <w:sz w:val="24"/>
          <w:szCs w:val="24"/>
        </w:rPr>
        <w:t>20. Да</w:t>
      </w:r>
      <w:r w:rsidR="00926162" w:rsidRPr="00313C63">
        <w:rPr>
          <w:rFonts w:ascii="Times New Roman" w:hAnsi="Times New Roman" w:cs="Times New Roman"/>
          <w:b/>
          <w:sz w:val="24"/>
          <w:szCs w:val="24"/>
        </w:rPr>
        <w:t>йте</w:t>
      </w:r>
      <w:r w:rsidRPr="00313C63">
        <w:rPr>
          <w:rFonts w:ascii="Times New Roman" w:hAnsi="Times New Roman" w:cs="Times New Roman"/>
          <w:b/>
          <w:sz w:val="24"/>
          <w:szCs w:val="24"/>
        </w:rPr>
        <w:t xml:space="preserve"> определение:  потребность –</w:t>
      </w:r>
    </w:p>
    <w:p w:rsidR="001A2BAB" w:rsidRPr="00313C63" w:rsidRDefault="00EB5E64" w:rsidP="00313C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3C6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sectPr w:rsidR="001A2BAB" w:rsidRPr="00313C63" w:rsidSect="00313C63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5E64"/>
    <w:rsid w:val="000A672A"/>
    <w:rsid w:val="000B18B2"/>
    <w:rsid w:val="001A2BAB"/>
    <w:rsid w:val="00313C63"/>
    <w:rsid w:val="00450781"/>
    <w:rsid w:val="00926162"/>
    <w:rsid w:val="00EB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B5E64"/>
  </w:style>
  <w:style w:type="table" w:styleId="a3">
    <w:name w:val="Table Grid"/>
    <w:basedOn w:val="a1"/>
    <w:uiPriority w:val="59"/>
    <w:rsid w:val="00EB5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5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A2EF4-3A57-490D-8203-15F9483B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2019-10-05T15:48:00Z</dcterms:created>
  <dcterms:modified xsi:type="dcterms:W3CDTF">2019-10-10T13:43:00Z</dcterms:modified>
</cp:coreProperties>
</file>